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3" w:rsidRPr="00434F34" w:rsidRDefault="00EB09E3" w:rsidP="00EB09E3">
      <w:pPr>
        <w:jc w:val="center"/>
        <w:rPr>
          <w:rFonts w:ascii="Times New Roman" w:hAnsi="Times New Roman"/>
          <w:sz w:val="20"/>
          <w:szCs w:val="20"/>
        </w:rPr>
      </w:pPr>
      <w:r w:rsidRPr="00434F34">
        <w:rPr>
          <w:rFonts w:ascii="Times New Roman" w:hAnsi="Times New Roman"/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5" o:title=""/>
          </v:shape>
          <o:OLEObject Type="Embed" ProgID="Word.Picture.8" ShapeID="_x0000_i1025" DrawAspect="Content" ObjectID="_1605516149" r:id="rId6"/>
        </w:object>
      </w:r>
      <w:r w:rsidRPr="00434F34">
        <w:rPr>
          <w:rFonts w:ascii="Times New Roman" w:hAnsi="Times New Roman"/>
          <w:sz w:val="20"/>
          <w:szCs w:val="20"/>
        </w:rPr>
        <w:t xml:space="preserve"> </w:t>
      </w:r>
    </w:p>
    <w:p w:rsidR="006C78FF" w:rsidRDefault="006C78FF" w:rsidP="00434F34">
      <w:pPr>
        <w:ind w:left="-567" w:firstLine="567"/>
        <w:jc w:val="center"/>
        <w:rPr>
          <w:rFonts w:ascii="Times New Roman" w:hAnsi="Times New Roman"/>
          <w:b/>
          <w:bCs/>
          <w:spacing w:val="-28"/>
          <w:sz w:val="26"/>
          <w:szCs w:val="28"/>
        </w:rPr>
      </w:pPr>
      <w:r>
        <w:rPr>
          <w:rFonts w:ascii="Times New Roman" w:hAnsi="Times New Roman"/>
          <w:b/>
          <w:bCs/>
          <w:spacing w:val="-28"/>
          <w:sz w:val="26"/>
          <w:szCs w:val="28"/>
        </w:rPr>
        <w:t xml:space="preserve">           </w:t>
      </w:r>
      <w:r w:rsidR="00EB09E3" w:rsidRPr="00EB09E3">
        <w:rPr>
          <w:rFonts w:ascii="Times New Roman" w:hAnsi="Times New Roman"/>
          <w:b/>
          <w:bCs/>
          <w:spacing w:val="-28"/>
          <w:sz w:val="26"/>
          <w:szCs w:val="28"/>
        </w:rPr>
        <w:t xml:space="preserve">РЕСПУБЛИКА  КРЫМ </w:t>
      </w:r>
      <w:r w:rsidR="00EB09E3">
        <w:rPr>
          <w:rFonts w:ascii="Times New Roman" w:hAnsi="Times New Roman"/>
          <w:b/>
          <w:bCs/>
          <w:spacing w:val="-28"/>
          <w:sz w:val="26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-28"/>
          <w:sz w:val="26"/>
          <w:szCs w:val="28"/>
        </w:rPr>
        <w:t xml:space="preserve">         </w:t>
      </w:r>
    </w:p>
    <w:p w:rsidR="00EB09E3" w:rsidRPr="00EB09E3" w:rsidRDefault="006C78FF" w:rsidP="00434F34">
      <w:pPr>
        <w:ind w:left="-567" w:firstLine="567"/>
        <w:jc w:val="center"/>
        <w:rPr>
          <w:rFonts w:ascii="Times New Roman" w:hAnsi="Times New Roman"/>
          <w:b/>
          <w:bCs/>
          <w:spacing w:val="-28"/>
          <w:sz w:val="26"/>
          <w:szCs w:val="28"/>
        </w:rPr>
      </w:pPr>
      <w:r>
        <w:rPr>
          <w:rFonts w:ascii="Times New Roman" w:hAnsi="Times New Roman"/>
          <w:b/>
          <w:bCs/>
          <w:spacing w:val="-28"/>
          <w:sz w:val="26"/>
          <w:szCs w:val="28"/>
        </w:rPr>
        <w:t xml:space="preserve"> </w:t>
      </w:r>
      <w:r w:rsidR="00EB09E3" w:rsidRPr="00EB09E3">
        <w:rPr>
          <w:rFonts w:ascii="Times New Roman" w:hAnsi="Times New Roman"/>
          <w:b/>
          <w:bCs/>
          <w:spacing w:val="-28"/>
          <w:sz w:val="26"/>
          <w:szCs w:val="28"/>
        </w:rPr>
        <w:t>НИЖНЕГОРСКИЙ  РАЙОН</w:t>
      </w:r>
      <w:r w:rsidR="00EB09E3">
        <w:rPr>
          <w:rFonts w:ascii="Times New Roman" w:hAnsi="Times New Roman"/>
          <w:b/>
          <w:bCs/>
          <w:spacing w:val="-28"/>
          <w:sz w:val="26"/>
          <w:szCs w:val="28"/>
        </w:rPr>
        <w:t xml:space="preserve">                                                                                                                                              </w:t>
      </w:r>
      <w:r w:rsidR="00EB09E3" w:rsidRPr="00EB09E3">
        <w:rPr>
          <w:rFonts w:ascii="Times New Roman" w:hAnsi="Times New Roman"/>
          <w:b/>
          <w:bCs/>
          <w:spacing w:val="-28"/>
          <w:sz w:val="26"/>
          <w:szCs w:val="28"/>
        </w:rPr>
        <w:t>МУНИЦИПАЛЬНОЕ ОБРАЗОВАНИЕ</w:t>
      </w:r>
      <w:r w:rsidR="00EB09E3">
        <w:rPr>
          <w:rFonts w:ascii="Times New Roman" w:hAnsi="Times New Roman"/>
          <w:b/>
          <w:bCs/>
          <w:spacing w:val="-28"/>
          <w:sz w:val="26"/>
          <w:szCs w:val="28"/>
        </w:rPr>
        <w:t xml:space="preserve"> </w:t>
      </w:r>
      <w:r w:rsidR="00EB09E3" w:rsidRPr="00EB09E3">
        <w:rPr>
          <w:rFonts w:ascii="Times New Roman" w:hAnsi="Times New Roman"/>
          <w:b/>
          <w:bCs/>
          <w:spacing w:val="-28"/>
          <w:sz w:val="26"/>
          <w:szCs w:val="28"/>
        </w:rPr>
        <w:t>НОВОГРИГОРЬЕВСКОЕ СЕЛЬСКОЕ  ПОСЕЛЕНИЕ</w:t>
      </w:r>
      <w:r w:rsidR="00434F34">
        <w:rPr>
          <w:rFonts w:ascii="Times New Roman" w:hAnsi="Times New Roman"/>
          <w:b/>
          <w:bCs/>
          <w:spacing w:val="-28"/>
          <w:sz w:val="26"/>
          <w:szCs w:val="28"/>
        </w:rPr>
        <w:t xml:space="preserve"> </w:t>
      </w:r>
      <w:r w:rsidR="00EB09E3" w:rsidRPr="00EB09E3">
        <w:rPr>
          <w:rFonts w:ascii="Times New Roman" w:hAnsi="Times New Roman"/>
          <w:b/>
          <w:bCs/>
          <w:spacing w:val="-28"/>
          <w:sz w:val="26"/>
          <w:szCs w:val="28"/>
        </w:rPr>
        <w:t xml:space="preserve">АДМИНИСТРАЦИЯ  НОВОГРИГОРЬЕВСКОГО  СЕЛЬСКОГО  ПОСЕЛЕНИЯ </w:t>
      </w:r>
    </w:p>
    <w:p w:rsidR="00EB09E3" w:rsidRPr="00EB09E3" w:rsidRDefault="00EB09E3" w:rsidP="00EB09E3">
      <w:pPr>
        <w:jc w:val="center"/>
        <w:rPr>
          <w:rFonts w:ascii="Times New Roman" w:hAnsi="Times New Roman"/>
          <w:b/>
          <w:spacing w:val="-28"/>
          <w:sz w:val="26"/>
          <w:szCs w:val="28"/>
        </w:rPr>
      </w:pPr>
      <w:r w:rsidRPr="00EB09E3">
        <w:rPr>
          <w:rFonts w:ascii="Times New Roman" w:hAnsi="Times New Roman"/>
          <w:b/>
          <w:spacing w:val="-28"/>
          <w:sz w:val="26"/>
          <w:szCs w:val="28"/>
        </w:rPr>
        <w:t>ПОСТАНОВЛЕНИЕ</w:t>
      </w:r>
    </w:p>
    <w:p w:rsidR="00EB09E3" w:rsidRPr="00EB09E3" w:rsidRDefault="00EB09E3" w:rsidP="00EB09E3">
      <w:pPr>
        <w:pStyle w:val="21"/>
        <w:jc w:val="both"/>
        <w:rPr>
          <w:b w:val="0"/>
          <w:szCs w:val="28"/>
        </w:rPr>
      </w:pPr>
      <w:r w:rsidRPr="00EB09E3">
        <w:rPr>
          <w:b w:val="0"/>
          <w:szCs w:val="28"/>
        </w:rPr>
        <w:t>от  03 декабря 2018г.                                                                                    № 23</w:t>
      </w:r>
      <w:r>
        <w:rPr>
          <w:b w:val="0"/>
          <w:szCs w:val="28"/>
        </w:rPr>
        <w:t>8</w:t>
      </w:r>
    </w:p>
    <w:p w:rsidR="00704336" w:rsidRPr="00704336" w:rsidRDefault="00EB09E3" w:rsidP="00704336">
      <w:pPr>
        <w:autoSpaceDE w:val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B09E3">
        <w:rPr>
          <w:rFonts w:ascii="Times New Roman" w:hAnsi="Times New Roman"/>
          <w:sz w:val="28"/>
          <w:szCs w:val="28"/>
        </w:rPr>
        <w:t>с</w:t>
      </w:r>
      <w:proofErr w:type="gramStart"/>
      <w:r w:rsidRPr="00EB09E3">
        <w:rPr>
          <w:rFonts w:ascii="Times New Roman" w:hAnsi="Times New Roman"/>
          <w:sz w:val="28"/>
          <w:szCs w:val="28"/>
        </w:rPr>
        <w:t>.Н</w:t>
      </w:r>
      <w:proofErr w:type="gramEnd"/>
      <w:r w:rsidRPr="00EB09E3">
        <w:rPr>
          <w:rFonts w:ascii="Times New Roman" w:hAnsi="Times New Roman"/>
          <w:sz w:val="28"/>
          <w:szCs w:val="28"/>
        </w:rPr>
        <w:t>овогригорьевка</w:t>
      </w:r>
    </w:p>
    <w:p w:rsidR="00704336" w:rsidRPr="00704336" w:rsidRDefault="00704336" w:rsidP="00704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О назначении должностных лиц администрации </w:t>
      </w:r>
      <w:proofErr w:type="spellStart"/>
      <w:r w:rsidRPr="0070433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0433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04336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704336">
        <w:rPr>
          <w:rFonts w:ascii="Times New Roman" w:hAnsi="Times New Roman"/>
          <w:sz w:val="28"/>
          <w:szCs w:val="28"/>
        </w:rPr>
        <w:t>.</w:t>
      </w:r>
    </w:p>
    <w:p w:rsidR="00704336" w:rsidRPr="00704336" w:rsidRDefault="00704336" w:rsidP="007043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C78FF" w:rsidRDefault="00704336" w:rsidP="00434F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В соответствии с пунктом 9.2 части 1 статьи 14 Жилищного кодекса Российской Федерации, постановлением Совета министров Республики Крым </w:t>
      </w:r>
      <w:proofErr w:type="gramStart"/>
      <w:r w:rsidRPr="00704336">
        <w:rPr>
          <w:rFonts w:ascii="Times New Roman" w:hAnsi="Times New Roman"/>
          <w:sz w:val="28"/>
          <w:szCs w:val="28"/>
        </w:rPr>
        <w:t>от</w:t>
      </w:r>
      <w:proofErr w:type="gramEnd"/>
    </w:p>
    <w:p w:rsidR="00704336" w:rsidRPr="00704336" w:rsidRDefault="00704336" w:rsidP="006C7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 2 июля 2018 г. N 315 "Об отдельных вопросах реализации положений Жилищного кодекса Российской Федерации в части организации проведения капитального ремонта общего имущества в многоквартирных домах", администрация </w:t>
      </w:r>
      <w:proofErr w:type="spellStart"/>
      <w:r w:rsidRPr="0070433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04336"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proofErr w:type="gramStart"/>
      <w:r w:rsidRPr="007043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04336" w:rsidRPr="00704336" w:rsidRDefault="00704336" w:rsidP="0070433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4336" w:rsidRPr="00704336" w:rsidRDefault="00704336" w:rsidP="00434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1. Назначить должностных лиц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04336">
        <w:rPr>
          <w:rFonts w:ascii="Times New Roman" w:hAnsi="Times New Roman"/>
          <w:sz w:val="28"/>
          <w:szCs w:val="28"/>
        </w:rPr>
        <w:t>сельского поселения, уполномоченных на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(приложение).</w:t>
      </w:r>
    </w:p>
    <w:p w:rsidR="00704336" w:rsidRPr="00704336" w:rsidRDefault="00704336" w:rsidP="00434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4336">
        <w:rPr>
          <w:rFonts w:ascii="Times New Roman" w:hAnsi="Times New Roman"/>
          <w:sz w:val="28"/>
          <w:szCs w:val="28"/>
        </w:rPr>
        <w:t>Уполномоченным лицам, указанным в приложении к настоящему постановлению, осуществлять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в соответствии с постановлением Совета министров Республики Крым от 2 июля 2018 г. N 315 "Об отдельных вопросах реализации положений Жилищного кодекса Российской Федерации в части организации проведения капитального ремонта общего</w:t>
      </w:r>
      <w:proofErr w:type="gramEnd"/>
      <w:r w:rsidRPr="00704336">
        <w:rPr>
          <w:rFonts w:ascii="Times New Roman" w:hAnsi="Times New Roman"/>
          <w:sz w:val="28"/>
          <w:szCs w:val="28"/>
        </w:rPr>
        <w:t xml:space="preserve"> имущества в многоквартирных домах".</w:t>
      </w:r>
    </w:p>
    <w:p w:rsidR="006C78FF" w:rsidRDefault="00434F34" w:rsidP="00434F34">
      <w:pPr>
        <w:rPr>
          <w:rStyle w:val="aa"/>
          <w:rFonts w:ascii="Times New Roman" w:hAnsi="Times New Roman"/>
          <w:sz w:val="26"/>
          <w:szCs w:val="28"/>
        </w:rPr>
      </w:pPr>
      <w:r w:rsidRPr="00434F34">
        <w:rPr>
          <w:rFonts w:ascii="Times New Roman" w:hAnsi="Times New Roman"/>
          <w:sz w:val="26"/>
          <w:szCs w:val="28"/>
        </w:rPr>
        <w:t xml:space="preserve">3. </w:t>
      </w:r>
      <w:r w:rsidRPr="00434F34">
        <w:rPr>
          <w:rStyle w:val="aa"/>
          <w:rFonts w:ascii="Times New Roman" w:hAnsi="Times New Roman"/>
          <w:sz w:val="26"/>
          <w:szCs w:val="28"/>
        </w:rPr>
        <w:t>Настоящее постановление вступает в законную силу с момента подписания и подлежит официальному опубликованию (обнародованию).</w:t>
      </w:r>
      <w:r>
        <w:rPr>
          <w:rStyle w:val="aa"/>
          <w:rFonts w:ascii="Times New Roman" w:hAnsi="Times New Roman"/>
          <w:sz w:val="26"/>
          <w:szCs w:val="28"/>
        </w:rPr>
        <w:t xml:space="preserve">                                                                        </w:t>
      </w:r>
      <w:r w:rsidRPr="00434F34">
        <w:rPr>
          <w:rStyle w:val="aa"/>
          <w:rFonts w:ascii="Times New Roman" w:hAnsi="Times New Roman"/>
          <w:sz w:val="28"/>
          <w:szCs w:val="28"/>
        </w:rPr>
        <w:t xml:space="preserve">4. </w:t>
      </w:r>
      <w:r w:rsidRPr="00434F34">
        <w:rPr>
          <w:rFonts w:ascii="Times New Roman" w:eastAsia="Arial Unicode MS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Pr="00434F34">
        <w:rPr>
          <w:rFonts w:ascii="Times New Roman" w:eastAsia="Arial Unicode MS" w:hAnsi="Times New Roman"/>
          <w:sz w:val="28"/>
          <w:szCs w:val="28"/>
        </w:rPr>
        <w:t>Новогригорьев</w:t>
      </w:r>
      <w:r w:rsidR="006C78FF">
        <w:rPr>
          <w:rFonts w:ascii="Times New Roman" w:eastAsia="Arial Unicode MS" w:hAnsi="Times New Roman"/>
          <w:sz w:val="28"/>
          <w:szCs w:val="28"/>
        </w:rPr>
        <w:t>-с</w:t>
      </w:r>
      <w:r w:rsidRPr="00434F34">
        <w:rPr>
          <w:rFonts w:ascii="Times New Roman" w:eastAsia="Arial Unicode MS" w:hAnsi="Times New Roman"/>
          <w:sz w:val="28"/>
          <w:szCs w:val="28"/>
        </w:rPr>
        <w:t>кого</w:t>
      </w:r>
      <w:proofErr w:type="spellEnd"/>
      <w:r w:rsidRPr="00434F34">
        <w:rPr>
          <w:rFonts w:ascii="Times New Roman" w:eastAsia="Arial Unicode MS" w:hAnsi="Times New Roman"/>
          <w:sz w:val="28"/>
          <w:szCs w:val="28"/>
        </w:rPr>
        <w:t xml:space="preserve"> сельского совета и опубликовать на сайте: </w:t>
      </w:r>
      <w:r w:rsidRPr="00434F34">
        <w:rPr>
          <w:rFonts w:ascii="Times New Roman" w:hAnsi="Times New Roman"/>
          <w:sz w:val="28"/>
          <w:szCs w:val="28"/>
          <w:lang w:val="en-US"/>
        </w:rPr>
        <w:t>http</w:t>
      </w:r>
      <w:r w:rsidRPr="00434F34">
        <w:rPr>
          <w:rFonts w:ascii="Times New Roman" w:hAnsi="Times New Roman"/>
          <w:sz w:val="28"/>
          <w:szCs w:val="28"/>
        </w:rPr>
        <w:t>://</w:t>
      </w:r>
      <w:proofErr w:type="spellStart"/>
      <w:r w:rsidRPr="00434F34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434F34">
        <w:rPr>
          <w:rFonts w:ascii="Times New Roman" w:hAnsi="Times New Roman"/>
          <w:sz w:val="28"/>
          <w:szCs w:val="28"/>
        </w:rPr>
        <w:t>-</w:t>
      </w:r>
      <w:proofErr w:type="spellStart"/>
      <w:r w:rsidRPr="00434F3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34F34">
        <w:rPr>
          <w:rFonts w:ascii="Times New Roman" w:hAnsi="Times New Roman"/>
          <w:sz w:val="28"/>
          <w:szCs w:val="28"/>
        </w:rPr>
        <w:t>91.</w:t>
      </w:r>
      <w:proofErr w:type="spellStart"/>
      <w:r w:rsidRPr="00434F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4F34">
        <w:rPr>
          <w:rFonts w:ascii="Times New Roman" w:hAnsi="Times New Roman"/>
          <w:sz w:val="28"/>
          <w:szCs w:val="28"/>
        </w:rPr>
        <w:t xml:space="preserve"> /  .</w:t>
      </w: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</w:t>
      </w:r>
      <w:r w:rsidRPr="00434F34">
        <w:rPr>
          <w:rFonts w:ascii="Times New Roman" w:hAnsi="Times New Roman"/>
          <w:sz w:val="26"/>
          <w:szCs w:val="28"/>
        </w:rPr>
        <w:t xml:space="preserve">5. </w:t>
      </w:r>
      <w:proofErr w:type="gramStart"/>
      <w:r w:rsidRPr="00434F34">
        <w:rPr>
          <w:rStyle w:val="aa"/>
          <w:rFonts w:ascii="Times New Roman" w:hAnsi="Times New Roman"/>
          <w:sz w:val="26"/>
          <w:szCs w:val="28"/>
        </w:rPr>
        <w:t>Контроль за</w:t>
      </w:r>
      <w:proofErr w:type="gramEnd"/>
      <w:r w:rsidRPr="00434F34">
        <w:rPr>
          <w:rStyle w:val="aa"/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  <w:r>
        <w:rPr>
          <w:rStyle w:val="aa"/>
          <w:rFonts w:ascii="Times New Roman" w:hAnsi="Times New Roman"/>
          <w:sz w:val="26"/>
          <w:szCs w:val="28"/>
        </w:rPr>
        <w:t xml:space="preserve">                               </w:t>
      </w:r>
    </w:p>
    <w:p w:rsidR="006C78FF" w:rsidRPr="006C78FF" w:rsidRDefault="00704336" w:rsidP="00434F34">
      <w:pPr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>Глава</w:t>
      </w:r>
      <w:r w:rsidR="004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</w:t>
      </w:r>
      <w:r w:rsidR="006C78FF">
        <w:rPr>
          <w:rFonts w:ascii="Times New Roman" w:hAnsi="Times New Roman"/>
          <w:sz w:val="28"/>
          <w:szCs w:val="28"/>
        </w:rPr>
        <w:t xml:space="preserve">трации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Данил</w:t>
      </w:r>
      <w:r w:rsidR="00434F34">
        <w:rPr>
          <w:rFonts w:ascii="Times New Roman" w:hAnsi="Times New Roman"/>
          <w:sz w:val="28"/>
          <w:szCs w:val="28"/>
        </w:rPr>
        <w:t>ин А.М.</w:t>
      </w:r>
      <w:r w:rsidRPr="00704336">
        <w:rPr>
          <w:rFonts w:ascii="Times New Roman" w:hAnsi="Times New Roman"/>
          <w:sz w:val="24"/>
          <w:szCs w:val="24"/>
        </w:rPr>
        <w:br w:type="page"/>
      </w:r>
      <w:r w:rsidR="00434F3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704336" w:rsidRPr="00434F34" w:rsidRDefault="00434F34" w:rsidP="006C78FF">
      <w:pPr>
        <w:ind w:left="7788" w:firstLine="708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4336" w:rsidRPr="00704336">
        <w:rPr>
          <w:rFonts w:ascii="Times New Roman" w:hAnsi="Times New Roman"/>
          <w:sz w:val="24"/>
          <w:szCs w:val="24"/>
        </w:rPr>
        <w:t>Приложение</w:t>
      </w:r>
    </w:p>
    <w:p w:rsidR="00704336" w:rsidRDefault="00704336" w:rsidP="00704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04336" w:rsidRDefault="00704336" w:rsidP="00704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4336" w:rsidRPr="00704336" w:rsidRDefault="00704336" w:rsidP="00704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238 от 03.12.2018г. </w:t>
      </w:r>
    </w:p>
    <w:p w:rsidR="00704336" w:rsidRPr="00704336" w:rsidRDefault="00704336" w:rsidP="00704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336" w:rsidRPr="00704336" w:rsidRDefault="00704336" w:rsidP="00704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Перечень должностных лиц администрации </w:t>
      </w:r>
      <w:proofErr w:type="spellStart"/>
      <w:r w:rsidRPr="0070433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0433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04336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434F34" w:rsidRPr="00434F34" w:rsidRDefault="00434F34" w:rsidP="00704336">
      <w:pPr>
        <w:rPr>
          <w:rFonts w:ascii="Times New Roman" w:hAnsi="Times New Roman"/>
        </w:rPr>
      </w:pPr>
    </w:p>
    <w:p w:rsidR="00434F34" w:rsidRPr="00434F34" w:rsidRDefault="00434F34" w:rsidP="00434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  <w:r w:rsidRPr="00434F34">
        <w:rPr>
          <w:rFonts w:ascii="Times New Roman" w:hAnsi="Times New Roman"/>
          <w:sz w:val="26"/>
          <w:szCs w:val="16"/>
        </w:rPr>
        <w:t xml:space="preserve">Панина Алла Ивановна, заместитель  главы администрации </w:t>
      </w:r>
      <w:proofErr w:type="spellStart"/>
      <w:r w:rsidRPr="00434F34">
        <w:rPr>
          <w:rFonts w:ascii="Times New Roman" w:hAnsi="Times New Roman"/>
          <w:sz w:val="26"/>
          <w:szCs w:val="16"/>
        </w:rPr>
        <w:t>Новогригорьевского</w:t>
      </w:r>
      <w:proofErr w:type="spellEnd"/>
      <w:r w:rsidRPr="00434F34">
        <w:rPr>
          <w:rFonts w:ascii="Times New Roman" w:hAnsi="Times New Roman"/>
          <w:sz w:val="26"/>
          <w:szCs w:val="16"/>
        </w:rPr>
        <w:t xml:space="preserve"> сельского поселения </w:t>
      </w:r>
    </w:p>
    <w:p w:rsidR="00434F34" w:rsidRPr="00434F34" w:rsidRDefault="00434F34" w:rsidP="00434F34">
      <w:pPr>
        <w:rPr>
          <w:rFonts w:ascii="Times New Roman" w:hAnsi="Times New Roman"/>
        </w:rPr>
      </w:pPr>
    </w:p>
    <w:p w:rsidR="00434F34" w:rsidRPr="00434F34" w:rsidRDefault="00434F34" w:rsidP="00434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  <w:r w:rsidRPr="00434F34">
        <w:rPr>
          <w:rFonts w:ascii="Times New Roman" w:hAnsi="Times New Roman"/>
          <w:sz w:val="26"/>
          <w:szCs w:val="16"/>
        </w:rPr>
        <w:t xml:space="preserve">Беляева Галина Ивановна, специалист 1-й категории  администрации </w:t>
      </w:r>
      <w:proofErr w:type="spellStart"/>
      <w:r w:rsidRPr="00434F34">
        <w:rPr>
          <w:rFonts w:ascii="Times New Roman" w:hAnsi="Times New Roman"/>
          <w:sz w:val="26"/>
          <w:szCs w:val="16"/>
        </w:rPr>
        <w:t>Новогригорьевского</w:t>
      </w:r>
      <w:proofErr w:type="spellEnd"/>
      <w:r w:rsidRPr="00434F34">
        <w:rPr>
          <w:rFonts w:ascii="Times New Roman" w:hAnsi="Times New Roman"/>
          <w:sz w:val="26"/>
          <w:szCs w:val="16"/>
        </w:rPr>
        <w:t xml:space="preserve"> сельского поселения </w:t>
      </w:r>
    </w:p>
    <w:p w:rsidR="003E7D68" w:rsidRPr="00434F34" w:rsidRDefault="003E7D68" w:rsidP="00434F34"/>
    <w:sectPr w:rsidR="003E7D68" w:rsidRPr="00434F34" w:rsidSect="006C78F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00F"/>
    <w:multiLevelType w:val="hybridMultilevel"/>
    <w:tmpl w:val="5618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5A"/>
    <w:rsid w:val="000230CC"/>
    <w:rsid w:val="00093B9C"/>
    <w:rsid w:val="000D7DD8"/>
    <w:rsid w:val="000E38A8"/>
    <w:rsid w:val="00152E74"/>
    <w:rsid w:val="001B43BF"/>
    <w:rsid w:val="002A2C8F"/>
    <w:rsid w:val="003E7D68"/>
    <w:rsid w:val="00424484"/>
    <w:rsid w:val="00434F34"/>
    <w:rsid w:val="004F69E7"/>
    <w:rsid w:val="006C78FF"/>
    <w:rsid w:val="00704336"/>
    <w:rsid w:val="00A15EB4"/>
    <w:rsid w:val="00A9499B"/>
    <w:rsid w:val="00B906F3"/>
    <w:rsid w:val="00DF5A5A"/>
    <w:rsid w:val="00E25A3F"/>
    <w:rsid w:val="00E47A93"/>
    <w:rsid w:val="00E935A8"/>
    <w:rsid w:val="00EB09E3"/>
    <w:rsid w:val="00EF5EE0"/>
    <w:rsid w:val="00F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E7D68"/>
    <w:rPr>
      <w:b/>
      <w:bCs/>
    </w:rPr>
  </w:style>
  <w:style w:type="paragraph" w:styleId="a6">
    <w:name w:val="Normal (Web)"/>
    <w:basedOn w:val="a"/>
    <w:uiPriority w:val="99"/>
    <w:unhideWhenUsed/>
    <w:rsid w:val="003E7D68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F3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B09E3"/>
    <w:pPr>
      <w:suppressAutoHyphens/>
      <w:spacing w:after="0" w:line="240" w:lineRule="auto"/>
    </w:pPr>
    <w:rPr>
      <w:rFonts w:ascii="Times New Roman" w:eastAsia="Calibri" w:hAnsi="Times New Roman"/>
      <w:b/>
      <w:sz w:val="28"/>
      <w:szCs w:val="20"/>
      <w:lang w:eastAsia="ar-SA"/>
    </w:rPr>
  </w:style>
  <w:style w:type="character" w:styleId="a9">
    <w:name w:val="Hyperlink"/>
    <w:uiPriority w:val="99"/>
    <w:unhideWhenUsed/>
    <w:rsid w:val="00434F34"/>
    <w:rPr>
      <w:color w:val="0000FF"/>
      <w:u w:val="single"/>
    </w:rPr>
  </w:style>
  <w:style w:type="character" w:customStyle="1" w:styleId="aa">
    <w:name w:val="Цветовое выделение для Нормальный"/>
    <w:rsid w:val="0043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E7D68"/>
    <w:rPr>
      <w:b/>
      <w:bCs/>
    </w:rPr>
  </w:style>
  <w:style w:type="paragraph" w:styleId="a6">
    <w:name w:val="Normal (Web)"/>
    <w:basedOn w:val="a"/>
    <w:uiPriority w:val="99"/>
    <w:unhideWhenUsed/>
    <w:rsid w:val="003E7D68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4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7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13</cp:revision>
  <cp:lastPrinted>2018-12-05T08:47:00Z</cp:lastPrinted>
  <dcterms:created xsi:type="dcterms:W3CDTF">2018-06-28T11:33:00Z</dcterms:created>
  <dcterms:modified xsi:type="dcterms:W3CDTF">2018-12-05T08:56:00Z</dcterms:modified>
</cp:coreProperties>
</file>